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24" w:rsidRPr="007B5324" w:rsidRDefault="007B5324" w:rsidP="00E80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32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7B5324" w:rsidRPr="007B5324" w:rsidRDefault="007B5324" w:rsidP="00E80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B5324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7B53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B5324" w:rsidRPr="007B5324" w:rsidRDefault="007B5324" w:rsidP="00E80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B5324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7B53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B5324" w:rsidRPr="007B5324" w:rsidRDefault="007B5324" w:rsidP="00E80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324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7B5324" w:rsidRPr="007B5324" w:rsidRDefault="007B5324" w:rsidP="00E80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324">
        <w:rPr>
          <w:rFonts w:ascii="Times New Roman" w:hAnsi="Times New Roman" w:cs="Times New Roman"/>
          <w:sz w:val="28"/>
          <w:szCs w:val="28"/>
        </w:rPr>
        <w:t>РЕШЕНИЕ</w:t>
      </w:r>
    </w:p>
    <w:p w:rsidR="007B5324" w:rsidRPr="007B5324" w:rsidRDefault="007B5324" w:rsidP="00E80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5324" w:rsidRPr="007B5324" w:rsidRDefault="007B5324" w:rsidP="00E807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B5324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                                               с. </w:t>
      </w:r>
      <w:proofErr w:type="spellStart"/>
      <w:r w:rsidRPr="007B5324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</w:p>
    <w:p w:rsidR="007B5324" w:rsidRPr="007B5324" w:rsidRDefault="007B5324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324">
        <w:rPr>
          <w:rFonts w:ascii="Times New Roman" w:hAnsi="Times New Roman" w:cs="Times New Roman"/>
          <w:sz w:val="28"/>
          <w:szCs w:val="28"/>
        </w:rPr>
        <w:t>Сессия 35                                                                                     12 июля 2023 года</w:t>
      </w:r>
    </w:p>
    <w:p w:rsidR="007B5324" w:rsidRPr="007B5324" w:rsidRDefault="007B5324" w:rsidP="007B5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24">
        <w:rPr>
          <w:rFonts w:ascii="Times New Roman" w:hAnsi="Times New Roman" w:cs="Times New Roman"/>
          <w:sz w:val="28"/>
          <w:szCs w:val="28"/>
        </w:rPr>
        <w:t>№228</w:t>
      </w:r>
    </w:p>
    <w:p w:rsidR="00C17D8F" w:rsidRPr="00644E4D" w:rsidRDefault="00C17D8F" w:rsidP="00C17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размещения сведений о доходах, расходах,</w:t>
      </w:r>
      <w:r w:rsidR="007B5324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</w:t>
      </w:r>
      <w:proofErr w:type="spellStart"/>
      <w:r w:rsidR="007B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Исменецкого</w:t>
      </w:r>
      <w:proofErr w:type="spellEnd"/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и членов их семей на официальных сайтах органов местного самоуправления </w:t>
      </w:r>
      <w:proofErr w:type="spellStart"/>
      <w:r w:rsidR="007B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Исменецкого</w:t>
      </w:r>
      <w:proofErr w:type="spellEnd"/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предоставления этих сведений общероссийским и (или) республиканским и (или) муниципальным средствам массовой информации для опубликования, </w:t>
      </w:r>
      <w:proofErr w:type="gramEnd"/>
    </w:p>
    <w:p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размещения обобщенной информации об исполнении (ненадлежащем исполнении) лицами, замещающими муниципальные должности </w:t>
      </w:r>
      <w:proofErr w:type="spellStart"/>
      <w:r w:rsidR="007B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Исменецкого</w:t>
      </w:r>
      <w:proofErr w:type="spellEnd"/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обязанности представить сведения о доходах, расходах, об имуществе</w:t>
      </w:r>
      <w:r w:rsid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обязательствах имущественного характера на официальных сайтах органов местного самоуправления</w:t>
      </w:r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B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Исменецкого</w:t>
      </w:r>
      <w:proofErr w:type="spellEnd"/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17D8F" w:rsidRPr="00644E4D" w:rsidRDefault="00C17D8F" w:rsidP="00C17D8F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D8F" w:rsidRPr="00644E4D" w:rsidRDefault="00C17D8F" w:rsidP="00E807F9">
      <w:pPr>
        <w:widowControl w:val="0"/>
        <w:tabs>
          <w:tab w:val="left" w:pos="0"/>
        </w:tabs>
        <w:suppressAutoHyphens/>
        <w:spacing w:after="0" w:line="240" w:lineRule="auto"/>
        <w:ind w:firstLine="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426" w:rsidRPr="00644E4D" w:rsidRDefault="00C17D8F" w:rsidP="00C1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Российской Федерации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644E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proofErr w:type="spellStart"/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закономот</w:t>
      </w:r>
      <w:proofErr w:type="spellEnd"/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марта </w:t>
      </w:r>
      <w:smartTag w:uri="urn:schemas-microsoft-com:office:smarttags" w:element="metricconverter">
        <w:smartTagPr>
          <w:attr w:name="ProductID" w:val="2007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8 июля 2013 № 613 «Вопросы противодействия коррупции», Указом</w:t>
      </w:r>
      <w:proofErr w:type="gramEnd"/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Марий Эл</w:t>
      </w:r>
      <w:r w:rsid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142 «Вопросы противодействия коррупции»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proofErr w:type="spellStart"/>
      <w:r w:rsidR="007B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Собрание депутатов </w:t>
      </w:r>
      <w:proofErr w:type="spellStart"/>
      <w:r w:rsidR="007B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E807F9" w:rsidRDefault="00E807F9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D8F" w:rsidRPr="00644E4D" w:rsidRDefault="00F23426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="00C17D8F" w:rsidRPr="0064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3426" w:rsidRPr="00644E4D" w:rsidRDefault="00F23426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размещения сведений о доходах, расходах,</w:t>
      </w:r>
      <w:r w:rsidR="007B5324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</w:t>
      </w:r>
      <w:proofErr w:type="spellStart"/>
      <w:r w:rsidR="007B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членов их семей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официальных сайтах органов местного самоуправления </w:t>
      </w:r>
      <w:proofErr w:type="spellStart"/>
      <w:r w:rsidR="007B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</w:t>
      </w:r>
      <w:proofErr w:type="gramEnd"/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замещающими муниципальные должности </w:t>
      </w:r>
      <w:proofErr w:type="spellStart"/>
      <w:r w:rsidR="007B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proofErr w:type="spellStart"/>
      <w:r w:rsidR="007B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7D8F" w:rsidRPr="001E7C67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решения Собрания депутатов </w:t>
      </w:r>
      <w:proofErr w:type="spellStart"/>
      <w:r w:rsidR="001E7C67"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Исменецкого</w:t>
      </w:r>
      <w:proofErr w:type="spellEnd"/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17D8F" w:rsidRPr="001E7C67" w:rsidRDefault="00C17D8F" w:rsidP="001E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1E7C67"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25.02.2021 №105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7C67"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Об утверждении Порядка </w:t>
      </w:r>
      <w:r w:rsidR="001E7C67" w:rsidRPr="001E7C67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1E7C67" w:rsidRPr="001E7C67">
        <w:rPr>
          <w:rFonts w:ascii="Times New Roman" w:eastAsia="Calibri" w:hAnsi="Times New Roman" w:cs="Times New Roman"/>
          <w:sz w:val="28"/>
          <w:szCs w:val="28"/>
        </w:rPr>
        <w:t>Исменецкого</w:t>
      </w:r>
      <w:proofErr w:type="spellEnd"/>
      <w:r w:rsidR="001E7C67" w:rsidRPr="001E7C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главы </w:t>
      </w:r>
      <w:proofErr w:type="spellStart"/>
      <w:r w:rsidR="001E7C67" w:rsidRPr="001E7C67">
        <w:rPr>
          <w:rFonts w:ascii="Times New Roman" w:eastAsia="Calibri" w:hAnsi="Times New Roman" w:cs="Times New Roman"/>
          <w:sz w:val="28"/>
          <w:szCs w:val="28"/>
        </w:rPr>
        <w:t>Исменецкой</w:t>
      </w:r>
      <w:proofErr w:type="spellEnd"/>
      <w:r w:rsidR="001E7C67" w:rsidRPr="001E7C67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администрации, и членов их семей на официальном сайте </w:t>
      </w:r>
      <w:proofErr w:type="spellStart"/>
      <w:r w:rsidR="001E7C67" w:rsidRPr="001E7C67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1E7C67" w:rsidRPr="001E7C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предоставления этих сведений общероссийским и (или) республиканским средствам массовой информации для опубликования</w:t>
      </w:r>
      <w:r w:rsidRPr="001E7C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17D8F" w:rsidRPr="001E7C67" w:rsidRDefault="00C17D8F" w:rsidP="001E7C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7C67">
        <w:rPr>
          <w:rFonts w:ascii="Times New Roman" w:hAnsi="Times New Roman" w:cs="Times New Roman"/>
          <w:sz w:val="28"/>
          <w:szCs w:val="28"/>
        </w:rPr>
        <w:t xml:space="preserve">- от </w:t>
      </w:r>
      <w:r w:rsidR="001E7C67" w:rsidRPr="001E7C67">
        <w:rPr>
          <w:rFonts w:ascii="Times New Roman" w:hAnsi="Times New Roman" w:cs="Times New Roman"/>
          <w:sz w:val="28"/>
          <w:szCs w:val="28"/>
        </w:rPr>
        <w:t>28.05.2021</w:t>
      </w:r>
      <w:r w:rsidRPr="001E7C67">
        <w:rPr>
          <w:rFonts w:ascii="Times New Roman" w:hAnsi="Times New Roman" w:cs="Times New Roman"/>
          <w:sz w:val="28"/>
          <w:szCs w:val="28"/>
        </w:rPr>
        <w:t xml:space="preserve"> № </w:t>
      </w:r>
      <w:r w:rsidR="001E7C67" w:rsidRPr="001E7C67">
        <w:rPr>
          <w:rFonts w:ascii="Times New Roman" w:hAnsi="Times New Roman" w:cs="Times New Roman"/>
          <w:sz w:val="28"/>
          <w:szCs w:val="28"/>
        </w:rPr>
        <w:t>125</w:t>
      </w:r>
      <w:r w:rsidRPr="001E7C67">
        <w:rPr>
          <w:rFonts w:ascii="Times New Roman" w:hAnsi="Times New Roman" w:cs="Times New Roman"/>
          <w:sz w:val="28"/>
          <w:szCs w:val="28"/>
        </w:rPr>
        <w:t xml:space="preserve"> «</w:t>
      </w:r>
      <w:r w:rsidR="001E7C67" w:rsidRPr="001E7C6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1E7C67" w:rsidRPr="001E7C67">
        <w:rPr>
          <w:rFonts w:ascii="Times New Roman" w:hAnsi="Times New Roman" w:cs="Times New Roman"/>
          <w:bCs/>
          <w:sz w:val="28"/>
          <w:szCs w:val="28"/>
        </w:rPr>
        <w:t>Исменецкой</w:t>
      </w:r>
      <w:proofErr w:type="spellEnd"/>
      <w:r w:rsidR="001E7C67" w:rsidRPr="001E7C67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администрации, должности муниципальной службы в </w:t>
      </w:r>
      <w:proofErr w:type="spellStart"/>
      <w:r w:rsidR="001E7C67" w:rsidRPr="001E7C67">
        <w:rPr>
          <w:rFonts w:ascii="Times New Roman" w:hAnsi="Times New Roman" w:cs="Times New Roman"/>
          <w:bCs/>
          <w:sz w:val="28"/>
          <w:szCs w:val="28"/>
        </w:rPr>
        <w:t>Исменецком</w:t>
      </w:r>
      <w:proofErr w:type="spellEnd"/>
      <w:r w:rsidR="001E7C67" w:rsidRPr="001E7C6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и членов их семей на официальных сайтах органов местного самоуправления </w:t>
      </w:r>
      <w:proofErr w:type="spellStart"/>
      <w:r w:rsidR="001E7C67" w:rsidRPr="001E7C67">
        <w:rPr>
          <w:rFonts w:ascii="Times New Roman" w:hAnsi="Times New Roman" w:cs="Times New Roman"/>
          <w:bCs/>
          <w:sz w:val="28"/>
          <w:szCs w:val="28"/>
        </w:rPr>
        <w:t>Исменецкого</w:t>
      </w:r>
      <w:proofErr w:type="spellEnd"/>
      <w:r w:rsidR="001E7C67" w:rsidRPr="001E7C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общероссийским и (или) республиканским и (или) муниципальным средствам массовой информации для опубликования</w:t>
      </w:r>
      <w:r w:rsidR="001E7C67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426" w:rsidRPr="00644E4D" w:rsidRDefault="00F23426" w:rsidP="00F2342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B5324">
        <w:rPr>
          <w:rFonts w:ascii="Times New Roman" w:hAnsi="Times New Roman" w:cs="Times New Roman"/>
          <w:sz w:val="28"/>
          <w:szCs w:val="28"/>
          <w:lang w:eastAsia="ru-RU"/>
        </w:rPr>
        <w:t>Исменецкого</w:t>
      </w:r>
      <w:proofErr w:type="spellEnd"/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C17D8F" w:rsidRPr="00644E4D" w:rsidRDefault="00F23426" w:rsidP="0064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</w:t>
      </w:r>
      <w:r w:rsidR="00644E4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B5324">
        <w:rPr>
          <w:rFonts w:ascii="Times New Roman" w:hAnsi="Times New Roman" w:cs="Times New Roman"/>
          <w:sz w:val="28"/>
          <w:szCs w:val="28"/>
          <w:lang w:eastAsia="ru-RU"/>
        </w:rPr>
        <w:t xml:space="preserve">   О.В.Петровская</w:t>
      </w:r>
      <w:r w:rsidRPr="00644E4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17D8F" w:rsidRPr="001464B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44E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17D8F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17D8F" w:rsidRPr="00644E4D" w:rsidRDefault="00C17D8F" w:rsidP="00C17D8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C17D8F" w:rsidRPr="00644E4D" w:rsidRDefault="007B5324" w:rsidP="00C17D8F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Исменецкого</w:t>
      </w:r>
      <w:proofErr w:type="spellEnd"/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17D8F" w:rsidRPr="00644E4D" w:rsidRDefault="00C17D8F" w:rsidP="00C17D8F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5324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B5324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</w:p>
    <w:p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8F" w:rsidRPr="001E7C67" w:rsidRDefault="00C55D0C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17D8F" w:rsidRPr="001E7C67" w:rsidRDefault="00C55D0C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сведений о доходах, расходах,</w:t>
      </w:r>
    </w:p>
    <w:p w:rsidR="00C17D8F" w:rsidRPr="001E7C67" w:rsidRDefault="00C55D0C" w:rsidP="0093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</w:t>
      </w:r>
      <w:proofErr w:type="spellStart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и членов их семей на официальных сайтах органов местного самоуправления </w:t>
      </w:r>
      <w:proofErr w:type="spellStart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proofErr w:type="spellStart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обязанности</w:t>
      </w:r>
      <w:proofErr w:type="gramEnd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proofErr w:type="spellStart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1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C17D8F" w:rsidRPr="00644E4D" w:rsidRDefault="00C17D8F" w:rsidP="00C1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порядком устанавливаются обязанности органов местного самоуправления </w:t>
      </w:r>
      <w:proofErr w:type="spellStart"/>
      <w:r w:rsidR="007B53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Исменецкого</w:t>
      </w:r>
      <w:proofErr w:type="spellEnd"/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муниципальное образование)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(далее - должности муниципальной службы), и членов их семей</w:t>
      </w:r>
      <w:r w:rsidRPr="00644E4D">
        <w:rPr>
          <w:rFonts w:ascii="Times New Roman" w:hAnsi="Times New Roman" w:cs="Times New Roman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органов местного самоуправления муниципального образования в информационно-телекоммуникационной сети «Интернет» (далее - официальный сайт)</w:t>
      </w:r>
      <w:r w:rsidRPr="00644E4D">
        <w:rPr>
          <w:rFonts w:ascii="Times New Roman" w:hAnsi="Times New Roman" w:cs="Times New Roman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предоставлению этих сведений общероссийским</w:t>
      </w:r>
      <w:proofErr w:type="gramEnd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республиканским и (или) муниципальным средствам массовой информации для опубликования, а также по размещению обобщенной информации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"/>
      <w:bookmarkEnd w:id="0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замещающего должность муниципальной службы,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супруги (супруга) за три</w:t>
      </w:r>
      <w:proofErr w:type="gramEnd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предшествующих отчетному периоду.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запрещается указывать: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bookmarkStart w:id="1" w:name="Par29"/>
      <w:bookmarkEnd w:id="1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представленных лицами, замещающими должности муниципальной службы, обеспечивается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специалистом </w:t>
      </w:r>
      <w:proofErr w:type="spellStart"/>
      <w:r w:rsidR="007B53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Исменецкой</w:t>
      </w:r>
      <w:proofErr w:type="spellEnd"/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лицо).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местного самоуправления муниципального образования: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замещающего должность муниципальной службы, в отношении которого поступил запрос;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и (или) муниципальным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условии отсутствия в такой информации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="007B5324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законом Республики Марий Эл.</w:t>
      </w:r>
      <w:proofErr w:type="gramEnd"/>
    </w:p>
    <w:p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обеспечивает размещение указанной информации</w:t>
      </w:r>
      <w:r w:rsidR="007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14 рабочих дней со дня истечения срока представления сведений</w:t>
      </w:r>
      <w:r w:rsidR="007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характера.</w:t>
      </w:r>
    </w:p>
    <w:p w:rsidR="00C17D8F" w:rsidRPr="00644E4D" w:rsidRDefault="00C17D8F" w:rsidP="00C17D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0E35" w:rsidRDefault="00380E35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Default="00E807F9"/>
    <w:p w:rsidR="00E807F9" w:rsidRPr="00E807F9" w:rsidRDefault="00E807F9" w:rsidP="00E807F9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F9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E807F9" w:rsidRPr="00E807F9" w:rsidRDefault="00E807F9" w:rsidP="00E80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E807F9" w:rsidRPr="00E807F9" w:rsidRDefault="00E807F9" w:rsidP="00E80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F9" w:rsidRPr="00E807F9" w:rsidRDefault="00E807F9" w:rsidP="00E80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7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07F9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от 12 июля 2023 года  № 228 «</w:t>
      </w:r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proofErr w:type="spellStart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и членов их семей на официальных сайтах органов местного самоуправления </w:t>
      </w:r>
      <w:proofErr w:type="spellStart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предоставления этих сведений общероссийским и (или</w:t>
      </w:r>
      <w:proofErr w:type="gramEnd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proofErr w:type="spellStart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proofErr w:type="spellStart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Исменецкого</w:t>
      </w:r>
      <w:proofErr w:type="spellEnd"/>
      <w:r w:rsidRPr="00E8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E807F9">
        <w:rPr>
          <w:rFonts w:ascii="Times New Roman" w:hAnsi="Times New Roman" w:cs="Times New Roman"/>
          <w:sz w:val="28"/>
          <w:szCs w:val="28"/>
        </w:rPr>
        <w:t>» обнародовано 12 июля 2023  года в следующих местах:</w:t>
      </w:r>
      <w:proofErr w:type="gramEnd"/>
    </w:p>
    <w:p w:rsidR="00E807F9" w:rsidRPr="00E807F9" w:rsidRDefault="00E807F9" w:rsidP="00E80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- здание администрации (доска объявлений)</w:t>
      </w: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Кукшенеры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- магазин «Татьяна» (доска объявлений) - по согласованию</w:t>
      </w: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- почтовое отделение (у входа) - по согласованию</w:t>
      </w: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F9" w:rsidRPr="00E807F9" w:rsidRDefault="00E807F9" w:rsidP="00E807F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</w:p>
    <w:p w:rsidR="00E807F9" w:rsidRPr="00E807F9" w:rsidRDefault="00E807F9" w:rsidP="00E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F9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      </w:t>
      </w:r>
      <w:proofErr w:type="spellStart"/>
      <w:r w:rsidRPr="00E807F9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  <w:r w:rsidRPr="00E807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807F9" w:rsidRPr="00E807F9" w:rsidRDefault="00E807F9" w:rsidP="00E8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F9" w:rsidRPr="00F743C6" w:rsidRDefault="00E807F9" w:rsidP="00E807F9">
      <w:pPr>
        <w:ind w:firstLine="567"/>
        <w:jc w:val="both"/>
        <w:rPr>
          <w:sz w:val="28"/>
          <w:szCs w:val="28"/>
        </w:rPr>
      </w:pPr>
    </w:p>
    <w:p w:rsidR="00E807F9" w:rsidRDefault="00E807F9"/>
    <w:sectPr w:rsidR="00E807F9" w:rsidSect="001E7C67">
      <w:pgSz w:w="11906" w:h="16838"/>
      <w:pgMar w:top="709" w:right="70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8F"/>
    <w:rsid w:val="000C5AD2"/>
    <w:rsid w:val="001E7C67"/>
    <w:rsid w:val="00380E35"/>
    <w:rsid w:val="00644E4D"/>
    <w:rsid w:val="007B5324"/>
    <w:rsid w:val="007E70F0"/>
    <w:rsid w:val="0093491C"/>
    <w:rsid w:val="00A819FF"/>
    <w:rsid w:val="00C17D8F"/>
    <w:rsid w:val="00C55D0C"/>
    <w:rsid w:val="00C7318F"/>
    <w:rsid w:val="00DF0521"/>
    <w:rsid w:val="00E54655"/>
    <w:rsid w:val="00E6359F"/>
    <w:rsid w:val="00E807F9"/>
    <w:rsid w:val="00F2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2023-07-10T06:24:00Z</cp:lastPrinted>
  <dcterms:created xsi:type="dcterms:W3CDTF">2023-06-30T06:57:00Z</dcterms:created>
  <dcterms:modified xsi:type="dcterms:W3CDTF">2023-07-10T06:25:00Z</dcterms:modified>
</cp:coreProperties>
</file>